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73EA2" w:rsidRDefault="00573EA2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751398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 20 грудня 2019 року № 167-КП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2161C2">
        <w:rPr>
          <w:b/>
          <w:snapToGrid w:val="0"/>
          <w:lang w:val="uk-UA"/>
        </w:rPr>
        <w:t>Дніпропетровський дитячий протитуберкульозний санаторій № 7</w:t>
      </w:r>
      <w:r w:rsidR="00676C0E">
        <w:rPr>
          <w:b/>
          <w:snapToGrid w:val="0"/>
          <w:lang w:val="uk-UA"/>
        </w:rPr>
        <w:t>”</w:t>
      </w:r>
      <w:r w:rsidR="002161C2">
        <w:rPr>
          <w:b/>
          <w:snapToGrid w:val="0"/>
          <w:lang w:val="uk-UA"/>
        </w:rPr>
        <w:t xml:space="preserve">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72429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73EA2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2429F">
        <w:rPr>
          <w:snapToGrid w:val="0"/>
          <w:lang w:val="uk-UA"/>
        </w:rPr>
        <w:t>:</w:t>
      </w:r>
    </w:p>
    <w:p w:rsidR="00A319C8" w:rsidRPr="008E18CD" w:rsidRDefault="00751398" w:rsidP="002C0AF4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Pr="00751398">
        <w:rPr>
          <w:lang w:val="uk-UA"/>
        </w:rPr>
        <w:t>розпорядження голови обласної ради від 20 грудня 2019 року № 167-КП ,,Про склад конкурсної комісії з добору керівника комунального підприємства ,,Дніпропетровський дитячий протитуберкульозний санаторій № 7” Дніпропетровської обласної ради”</w:t>
      </w:r>
      <w:r w:rsidR="002C0AF4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замінивши слова</w:t>
      </w:r>
      <w:r w:rsidR="00AA1699" w:rsidRPr="008E18CD">
        <w:rPr>
          <w:lang w:val="uk-UA"/>
        </w:rPr>
        <w:t>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751398" w:rsidRPr="00C34208" w:rsidTr="00751398">
        <w:tc>
          <w:tcPr>
            <w:tcW w:w="3544" w:type="dxa"/>
          </w:tcPr>
          <w:p w:rsidR="00751398" w:rsidRDefault="00751398" w:rsidP="0064074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,,ГЛАМАЗДІНА</w:t>
            </w:r>
          </w:p>
          <w:p w:rsidR="00751398" w:rsidRPr="00AA1699" w:rsidRDefault="00751398" w:rsidP="0064074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Ліна Анатоліївна</w:t>
            </w:r>
          </w:p>
        </w:tc>
        <w:tc>
          <w:tcPr>
            <w:tcW w:w="5812" w:type="dxa"/>
          </w:tcPr>
          <w:p w:rsidR="00751398" w:rsidRDefault="00751398" w:rsidP="0064074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фтизіатричного відділення, лікар-фтизіатр дитячий КП </w:t>
            </w:r>
            <w:r w:rsidRPr="002161C2">
              <w:rPr>
                <w:lang w:val="uk-UA"/>
              </w:rPr>
              <w:t xml:space="preserve"> </w:t>
            </w:r>
            <w:r w:rsidRPr="002161C2">
              <w:rPr>
                <w:sz w:val="28"/>
                <w:szCs w:val="28"/>
                <w:lang w:val="uk-UA"/>
              </w:rPr>
              <w:t xml:space="preserve">,,Дніпропетровський дитячий протитуберкульозний санаторій № 7” </w:t>
            </w:r>
            <w:r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751398" w:rsidRPr="00AA1699" w:rsidRDefault="00751398" w:rsidP="0064074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51398" w:rsidRPr="00C34208" w:rsidTr="00751398">
        <w:tc>
          <w:tcPr>
            <w:tcW w:w="3544" w:type="dxa"/>
          </w:tcPr>
          <w:p w:rsidR="00751398" w:rsidRDefault="00751398" w:rsidP="003E54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КАЙРЮКШТІС</w:t>
            </w:r>
          </w:p>
          <w:p w:rsidR="00751398" w:rsidRPr="008F623C" w:rsidRDefault="00751398" w:rsidP="003E54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812" w:type="dxa"/>
          </w:tcPr>
          <w:p w:rsidR="00751398" w:rsidRDefault="00751398" w:rsidP="003E54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педагогічної частини КП </w:t>
            </w:r>
            <w:r w:rsidRPr="00E76BC1">
              <w:rPr>
                <w:sz w:val="28"/>
                <w:szCs w:val="28"/>
                <w:lang w:val="uk-UA"/>
              </w:rPr>
              <w:t>,,Дніпропетровський дитячий протитуберкульозний санаторій № 7” ДОР”</w:t>
            </w:r>
          </w:p>
          <w:p w:rsidR="00751398" w:rsidRPr="00447ABC" w:rsidRDefault="00751398" w:rsidP="003E54A0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751398" w:rsidRPr="00C34208" w:rsidTr="00751398">
        <w:tc>
          <w:tcPr>
            <w:tcW w:w="9356" w:type="dxa"/>
            <w:gridSpan w:val="2"/>
          </w:tcPr>
          <w:p w:rsidR="00751398" w:rsidRDefault="00751398" w:rsidP="0075139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на:</w:t>
            </w:r>
          </w:p>
          <w:p w:rsidR="00751398" w:rsidRDefault="00751398" w:rsidP="0075139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1398" w:rsidRPr="001322CD" w:rsidTr="00751398">
        <w:tc>
          <w:tcPr>
            <w:tcW w:w="3544" w:type="dxa"/>
          </w:tcPr>
          <w:p w:rsidR="00751398" w:rsidRDefault="00751398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,,СІДЕЛЬНІК</w:t>
            </w:r>
          </w:p>
          <w:p w:rsidR="00751398" w:rsidRPr="00AA1699" w:rsidRDefault="00751398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812" w:type="dxa"/>
          </w:tcPr>
          <w:p w:rsidR="00751398" w:rsidRDefault="00751398" w:rsidP="0075139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</w:p>
          <w:p w:rsidR="00751398" w:rsidRDefault="00751398" w:rsidP="0075139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планово-економічного відділу </w:t>
            </w:r>
          </w:p>
          <w:p w:rsidR="00751398" w:rsidRDefault="00751398" w:rsidP="0075139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Pr="00E76BC1">
              <w:rPr>
                <w:sz w:val="28"/>
                <w:szCs w:val="28"/>
                <w:lang w:val="uk-UA"/>
              </w:rPr>
              <w:t xml:space="preserve">,,Дніпропетровський дитячий </w:t>
            </w:r>
            <w:r w:rsidRPr="00E76BC1">
              <w:rPr>
                <w:sz w:val="28"/>
                <w:szCs w:val="28"/>
                <w:lang w:val="uk-UA"/>
              </w:rPr>
              <w:lastRenderedPageBreak/>
              <w:t>протитуберкульозний санаторій № 7” ДОР”</w:t>
            </w:r>
          </w:p>
          <w:p w:rsidR="00751398" w:rsidRPr="00AA1699" w:rsidRDefault="00751398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51398" w:rsidRPr="008F623C" w:rsidTr="00751398">
        <w:tc>
          <w:tcPr>
            <w:tcW w:w="3544" w:type="dxa"/>
          </w:tcPr>
          <w:p w:rsidR="00751398" w:rsidRDefault="00751398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ПОНОМАРЬОВА</w:t>
            </w:r>
          </w:p>
          <w:p w:rsidR="00751398" w:rsidRPr="00AA1699" w:rsidRDefault="00751398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5812" w:type="dxa"/>
          </w:tcPr>
          <w:p w:rsidR="00751398" w:rsidRDefault="00751398" w:rsidP="0075139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сестра медична старша лікувально-діагностичного відділення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E76BC1">
              <w:rPr>
                <w:sz w:val="28"/>
                <w:szCs w:val="28"/>
                <w:lang w:val="uk-UA"/>
              </w:rPr>
              <w:t>,,Дніпропетровський дитячий протитуберкульозний санаторій № 7” ДОР”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1398" w:rsidRPr="00AA1699" w:rsidRDefault="00751398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62176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14600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7E1672" w:rsidRPr="00C14600" w:rsidRDefault="007E1672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E7" w:rsidRDefault="00A86BE7">
      <w:r>
        <w:separator/>
      </w:r>
    </w:p>
  </w:endnote>
  <w:endnote w:type="continuationSeparator" w:id="0">
    <w:p w:rsidR="00A86BE7" w:rsidRDefault="00A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E7" w:rsidRDefault="00A86BE7">
      <w:r>
        <w:separator/>
      </w:r>
    </w:p>
  </w:footnote>
  <w:footnote w:type="continuationSeparator" w:id="0">
    <w:p w:rsidR="00A86BE7" w:rsidRDefault="00A8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0A28"/>
    <w:rsid w:val="0002405F"/>
    <w:rsid w:val="00025DAD"/>
    <w:rsid w:val="00026302"/>
    <w:rsid w:val="000347D0"/>
    <w:rsid w:val="000413E8"/>
    <w:rsid w:val="0004591D"/>
    <w:rsid w:val="00046ED5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687"/>
    <w:rsid w:val="001214C5"/>
    <w:rsid w:val="001322CD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161C2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0AF4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5AE"/>
    <w:rsid w:val="00573EA2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6F12"/>
    <w:rsid w:val="00602208"/>
    <w:rsid w:val="006047C1"/>
    <w:rsid w:val="006237C7"/>
    <w:rsid w:val="00627AB9"/>
    <w:rsid w:val="00636224"/>
    <w:rsid w:val="00645D62"/>
    <w:rsid w:val="0065116A"/>
    <w:rsid w:val="00657D8F"/>
    <w:rsid w:val="00661DD6"/>
    <w:rsid w:val="0067031B"/>
    <w:rsid w:val="00676C0E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429F"/>
    <w:rsid w:val="00735B37"/>
    <w:rsid w:val="007365B0"/>
    <w:rsid w:val="00740859"/>
    <w:rsid w:val="00751398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2E98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5409C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23AC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86BE7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00B0"/>
    <w:rsid w:val="00BA2AB3"/>
    <w:rsid w:val="00BA399C"/>
    <w:rsid w:val="00BA3C48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CF414D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39B6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0244"/>
    <w:rsid w:val="00E4242B"/>
    <w:rsid w:val="00E44F84"/>
    <w:rsid w:val="00E46D8C"/>
    <w:rsid w:val="00E715BB"/>
    <w:rsid w:val="00E7348D"/>
    <w:rsid w:val="00E76BC1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2F71"/>
    <w:rsid w:val="00ED2F03"/>
    <w:rsid w:val="00ED5029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4B04-A8E2-4A5F-84C4-778FB41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90</cp:revision>
  <cp:lastPrinted>2020-02-13T13:49:00Z</cp:lastPrinted>
  <dcterms:created xsi:type="dcterms:W3CDTF">2015-12-03T13:21:00Z</dcterms:created>
  <dcterms:modified xsi:type="dcterms:W3CDTF">2020-02-13T14:17:00Z</dcterms:modified>
</cp:coreProperties>
</file>