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39" w:rsidRDefault="004C1B37" w:rsidP="00217CA2">
      <w:pPr>
        <w:pStyle w:val="aa"/>
        <w:spacing w:before="0" w:after="0"/>
        <w:ind w:firstLine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5</w:t>
      </w:r>
    </w:p>
    <w:p w:rsidR="00217CA2" w:rsidRPr="00217CA2" w:rsidRDefault="00217CA2" w:rsidP="00217CA2">
      <w:pPr>
        <w:pStyle w:val="aa"/>
        <w:spacing w:before="0" w:after="0"/>
        <w:ind w:firstLine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обласної ради</w:t>
      </w:r>
    </w:p>
    <w:p w:rsidR="00217CA2" w:rsidRDefault="00217CA2" w:rsidP="002D1627">
      <w:pPr>
        <w:pStyle w:val="aa"/>
        <w:spacing w:before="0" w:after="0"/>
        <w:jc w:val="center"/>
        <w:rPr>
          <w:b/>
          <w:sz w:val="28"/>
          <w:szCs w:val="28"/>
          <w:lang w:val="uk-UA"/>
        </w:rPr>
      </w:pPr>
    </w:p>
    <w:p w:rsidR="00217CA2" w:rsidRDefault="00217CA2" w:rsidP="002D1627">
      <w:pPr>
        <w:pStyle w:val="aa"/>
        <w:spacing w:before="0" w:after="0"/>
        <w:jc w:val="center"/>
        <w:rPr>
          <w:b/>
          <w:sz w:val="28"/>
          <w:szCs w:val="28"/>
          <w:lang w:val="uk-UA"/>
        </w:rPr>
      </w:pPr>
    </w:p>
    <w:p w:rsidR="00E9653A" w:rsidRPr="00D94B67" w:rsidRDefault="00E9653A" w:rsidP="004C1B37">
      <w:pPr>
        <w:pStyle w:val="aa"/>
        <w:spacing w:before="0" w:after="0"/>
        <w:jc w:val="center"/>
        <w:rPr>
          <w:b/>
          <w:sz w:val="28"/>
          <w:szCs w:val="28"/>
          <w:lang w:val="uk-UA"/>
        </w:rPr>
      </w:pPr>
      <w:r w:rsidRPr="00D94B67">
        <w:rPr>
          <w:b/>
          <w:sz w:val="28"/>
          <w:szCs w:val="28"/>
          <w:lang w:val="uk-UA"/>
        </w:rPr>
        <w:t>ПЕРЕЛІК</w:t>
      </w:r>
    </w:p>
    <w:p w:rsidR="004C1B37" w:rsidRPr="004C1B37" w:rsidRDefault="00E9653A" w:rsidP="004C1B37">
      <w:pPr>
        <w:pStyle w:val="aa"/>
        <w:spacing w:before="0" w:after="0"/>
        <w:ind w:firstLine="720"/>
        <w:jc w:val="center"/>
        <w:rPr>
          <w:b/>
          <w:sz w:val="28"/>
          <w:szCs w:val="28"/>
          <w:lang w:val="uk-UA"/>
        </w:rPr>
      </w:pPr>
      <w:r w:rsidRPr="004C1B37">
        <w:rPr>
          <w:b/>
          <w:sz w:val="28"/>
          <w:szCs w:val="28"/>
          <w:lang w:val="uk-UA"/>
        </w:rPr>
        <w:t>ма</w:t>
      </w:r>
      <w:r w:rsidR="007348CA" w:rsidRPr="004C1B37">
        <w:rPr>
          <w:b/>
          <w:sz w:val="28"/>
          <w:szCs w:val="28"/>
          <w:lang w:val="uk-UA"/>
        </w:rPr>
        <w:t>йна, що передається з субрахунка</w:t>
      </w:r>
      <w:r w:rsidRPr="004C1B37">
        <w:rPr>
          <w:b/>
          <w:sz w:val="28"/>
          <w:szCs w:val="28"/>
          <w:lang w:val="uk-UA"/>
        </w:rPr>
        <w:t xml:space="preserve"> департаменту охорони </w:t>
      </w:r>
      <w:r w:rsidR="004C1B37">
        <w:rPr>
          <w:b/>
          <w:sz w:val="28"/>
          <w:szCs w:val="28"/>
          <w:lang w:val="uk-UA"/>
        </w:rPr>
        <w:t xml:space="preserve">                     </w:t>
      </w:r>
      <w:r w:rsidRPr="004C1B37">
        <w:rPr>
          <w:b/>
          <w:sz w:val="28"/>
          <w:szCs w:val="28"/>
          <w:lang w:val="uk-UA"/>
        </w:rPr>
        <w:t xml:space="preserve">здоров’я </w:t>
      </w:r>
      <w:r w:rsidR="001B28FF">
        <w:rPr>
          <w:b/>
          <w:sz w:val="28"/>
          <w:szCs w:val="28"/>
          <w:lang w:val="uk-UA"/>
        </w:rPr>
        <w:t xml:space="preserve">Дніпропетровської </w:t>
      </w:r>
      <w:r w:rsidRPr="004C1B37">
        <w:rPr>
          <w:b/>
          <w:sz w:val="28"/>
          <w:szCs w:val="28"/>
          <w:lang w:val="uk-UA"/>
        </w:rPr>
        <w:t xml:space="preserve">облдержадміністрації </w:t>
      </w:r>
      <w:r w:rsidR="004C1B37">
        <w:rPr>
          <w:b/>
          <w:sz w:val="28"/>
          <w:szCs w:val="28"/>
          <w:lang w:val="uk-UA"/>
        </w:rPr>
        <w:t xml:space="preserve">в </w:t>
      </w:r>
      <w:r w:rsidR="004C1B37" w:rsidRPr="004C1B37">
        <w:rPr>
          <w:b/>
          <w:sz w:val="28"/>
          <w:szCs w:val="28"/>
          <w:lang w:val="uk-UA"/>
        </w:rPr>
        <w:t xml:space="preserve">оперативне управління комунального підприємства „Дніпропетровська обласна клінічна лікарня ім. І.І. Мечникова” Дніпропетровської </w:t>
      </w:r>
      <w:r w:rsidR="004C1B37">
        <w:rPr>
          <w:b/>
          <w:sz w:val="28"/>
          <w:szCs w:val="28"/>
          <w:lang w:val="uk-UA"/>
        </w:rPr>
        <w:t>обласної ради”</w:t>
      </w:r>
    </w:p>
    <w:p w:rsidR="00217CA2" w:rsidRDefault="00217CA2" w:rsidP="004C1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CA2" w:rsidRDefault="00217CA2" w:rsidP="00BF6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455" w:rsidRPr="00BF6455" w:rsidRDefault="00BF6455" w:rsidP="00BF645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9225" w:type="dxa"/>
        <w:jc w:val="center"/>
        <w:tblInd w:w="-6300" w:type="dxa"/>
        <w:tblLayout w:type="fixed"/>
        <w:tblLook w:val="04A0" w:firstRow="1" w:lastRow="0" w:firstColumn="1" w:lastColumn="0" w:noHBand="0" w:noVBand="1"/>
      </w:tblPr>
      <w:tblGrid>
        <w:gridCol w:w="795"/>
        <w:gridCol w:w="6725"/>
        <w:gridCol w:w="1705"/>
      </w:tblGrid>
      <w:tr w:rsidR="004C1B37" w:rsidRPr="002D1627" w:rsidTr="004C1B37">
        <w:trPr>
          <w:trHeight w:val="1275"/>
          <w:tblHeader/>
          <w:jc w:val="center"/>
        </w:trPr>
        <w:tc>
          <w:tcPr>
            <w:tcW w:w="795" w:type="dxa"/>
            <w:vAlign w:val="center"/>
          </w:tcPr>
          <w:p w:rsidR="004C1B37" w:rsidRPr="004C1B37" w:rsidRDefault="004C1B37" w:rsidP="004C1B37">
            <w:pPr>
              <w:ind w:left="-1102" w:right="-113" w:firstLine="98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4C1B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  <w:p w:rsidR="004C1B37" w:rsidRPr="004C1B37" w:rsidRDefault="004C1B37" w:rsidP="004C1B37">
            <w:pPr>
              <w:ind w:left="-1102" w:right="-113" w:firstLine="98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4C1B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з/</w:t>
            </w:r>
            <w:proofErr w:type="gramStart"/>
            <w:r w:rsidRPr="004C1B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6725" w:type="dxa"/>
            <w:vAlign w:val="center"/>
          </w:tcPr>
          <w:p w:rsidR="004C1B37" w:rsidRPr="004C1B37" w:rsidRDefault="004C1B37" w:rsidP="00754F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1B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Назва обладнання</w:t>
            </w:r>
          </w:p>
        </w:tc>
        <w:tc>
          <w:tcPr>
            <w:tcW w:w="1705" w:type="dxa"/>
            <w:vAlign w:val="center"/>
          </w:tcPr>
          <w:p w:rsidR="004C1B37" w:rsidRPr="004C1B37" w:rsidRDefault="004C1B37" w:rsidP="00754F3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B37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</w:p>
        </w:tc>
      </w:tr>
      <w:tr w:rsidR="004C1B37" w:rsidRPr="002D1627" w:rsidTr="004C1B37">
        <w:trPr>
          <w:trHeight w:val="545"/>
          <w:jc w:val="center"/>
        </w:trPr>
        <w:tc>
          <w:tcPr>
            <w:tcW w:w="795" w:type="dxa"/>
            <w:vAlign w:val="center"/>
          </w:tcPr>
          <w:p w:rsidR="004C1B37" w:rsidRPr="004C1B37" w:rsidRDefault="004C1B37" w:rsidP="00E14118">
            <w:pPr>
              <w:pStyle w:val="a4"/>
              <w:numPr>
                <w:ilvl w:val="0"/>
                <w:numId w:val="3"/>
              </w:numPr>
              <w:ind w:left="340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25" w:type="dxa"/>
            <w:vAlign w:val="center"/>
          </w:tcPr>
          <w:p w:rsidR="004C1B37" w:rsidRPr="004C1B37" w:rsidRDefault="004C1B37" w:rsidP="004C1B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C1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Ліжко електричне </w:t>
            </w:r>
            <w:r w:rsidRPr="004C1B3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NITRO HB 3350</w:t>
            </w:r>
          </w:p>
        </w:tc>
        <w:tc>
          <w:tcPr>
            <w:tcW w:w="1705" w:type="dxa"/>
            <w:vAlign w:val="center"/>
          </w:tcPr>
          <w:p w:rsidR="004C1B37" w:rsidRPr="004C1B37" w:rsidRDefault="004C1B37" w:rsidP="00217C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</w:tr>
      <w:tr w:rsidR="004C1B37" w:rsidRPr="002D1627" w:rsidTr="004C1B37">
        <w:trPr>
          <w:trHeight w:val="545"/>
          <w:jc w:val="center"/>
        </w:trPr>
        <w:tc>
          <w:tcPr>
            <w:tcW w:w="795" w:type="dxa"/>
            <w:vAlign w:val="center"/>
          </w:tcPr>
          <w:p w:rsidR="004C1B37" w:rsidRPr="004C1B37" w:rsidRDefault="004C1B37" w:rsidP="00E14118">
            <w:pPr>
              <w:pStyle w:val="a4"/>
              <w:numPr>
                <w:ilvl w:val="0"/>
                <w:numId w:val="3"/>
              </w:numPr>
              <w:ind w:left="340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25" w:type="dxa"/>
            <w:vAlign w:val="center"/>
          </w:tcPr>
          <w:p w:rsidR="004C1B37" w:rsidRPr="004C1B37" w:rsidRDefault="004C1B37" w:rsidP="004C1B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Трубка рентгенівська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Performix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160 A</w:t>
            </w:r>
          </w:p>
        </w:tc>
        <w:tc>
          <w:tcPr>
            <w:tcW w:w="1705" w:type="dxa"/>
            <w:vAlign w:val="center"/>
          </w:tcPr>
          <w:p w:rsidR="004C1B37" w:rsidRPr="004C1B37" w:rsidRDefault="004C1B37" w:rsidP="00217C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C1B37" w:rsidRPr="002D1627" w:rsidTr="004C1B37">
        <w:trPr>
          <w:trHeight w:val="545"/>
          <w:jc w:val="center"/>
        </w:trPr>
        <w:tc>
          <w:tcPr>
            <w:tcW w:w="795" w:type="dxa"/>
            <w:vAlign w:val="center"/>
          </w:tcPr>
          <w:p w:rsidR="004C1B37" w:rsidRPr="004C1B37" w:rsidRDefault="004C1B37" w:rsidP="00E14118">
            <w:pPr>
              <w:pStyle w:val="a4"/>
              <w:numPr>
                <w:ilvl w:val="0"/>
                <w:numId w:val="3"/>
              </w:numPr>
              <w:ind w:left="340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25" w:type="dxa"/>
            <w:vAlign w:val="center"/>
          </w:tcPr>
          <w:p w:rsidR="004C1B37" w:rsidRPr="004C1B37" w:rsidRDefault="004C1B37" w:rsidP="004C1B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 рентгенівська мобільна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ULTRA 200</w:t>
            </w:r>
          </w:p>
        </w:tc>
        <w:tc>
          <w:tcPr>
            <w:tcW w:w="1705" w:type="dxa"/>
            <w:vAlign w:val="center"/>
          </w:tcPr>
          <w:p w:rsidR="004C1B37" w:rsidRPr="004C1B37" w:rsidRDefault="004C1B37" w:rsidP="00217C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C1B37" w:rsidRPr="002D1627" w:rsidTr="004C1B37">
        <w:trPr>
          <w:trHeight w:val="545"/>
          <w:jc w:val="center"/>
        </w:trPr>
        <w:tc>
          <w:tcPr>
            <w:tcW w:w="795" w:type="dxa"/>
            <w:vAlign w:val="center"/>
          </w:tcPr>
          <w:p w:rsidR="004C1B37" w:rsidRPr="004C1B37" w:rsidRDefault="004C1B37" w:rsidP="00E14118">
            <w:pPr>
              <w:pStyle w:val="a4"/>
              <w:numPr>
                <w:ilvl w:val="0"/>
                <w:numId w:val="3"/>
              </w:numPr>
              <w:ind w:left="340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25" w:type="dxa"/>
            <w:vAlign w:val="center"/>
          </w:tcPr>
          <w:p w:rsidR="004C1B37" w:rsidRPr="004C1B37" w:rsidRDefault="004C1B37" w:rsidP="004C1B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 автоматизованого виділення нуклеїнових кислот і білків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KingFisher</w:t>
            </w:r>
            <w:proofErr w:type="spellEnd"/>
            <w:r w:rsidRPr="004C1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Flex</w:t>
            </w:r>
          </w:p>
        </w:tc>
        <w:tc>
          <w:tcPr>
            <w:tcW w:w="1705" w:type="dxa"/>
            <w:vAlign w:val="center"/>
          </w:tcPr>
          <w:p w:rsidR="004C1B37" w:rsidRPr="004C1B37" w:rsidRDefault="004C1B37" w:rsidP="00217C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E0E51" w:rsidRPr="002D1627" w:rsidTr="004C1B37">
        <w:trPr>
          <w:trHeight w:val="545"/>
          <w:jc w:val="center"/>
        </w:trPr>
        <w:tc>
          <w:tcPr>
            <w:tcW w:w="795" w:type="dxa"/>
            <w:vAlign w:val="center"/>
          </w:tcPr>
          <w:p w:rsidR="00EE0E51" w:rsidRPr="004C1B37" w:rsidRDefault="00EE0E51" w:rsidP="00E14118">
            <w:pPr>
              <w:pStyle w:val="a4"/>
              <w:numPr>
                <w:ilvl w:val="0"/>
                <w:numId w:val="3"/>
              </w:numPr>
              <w:ind w:left="340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25" w:type="dxa"/>
            <w:vAlign w:val="center"/>
          </w:tcPr>
          <w:p w:rsidR="00EE0E51" w:rsidRPr="00EE0E51" w:rsidRDefault="00EE0E51" w:rsidP="004C1B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Апарат штучної вентиляції легень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Monnal</w:t>
            </w:r>
            <w:proofErr w:type="spellEnd"/>
            <w:r w:rsidRPr="00EE0E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</w:t>
            </w:r>
            <w:r w:rsidRPr="00EE0E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705" w:type="dxa"/>
            <w:vAlign w:val="center"/>
          </w:tcPr>
          <w:p w:rsidR="00EE0E51" w:rsidRPr="00EE0E51" w:rsidRDefault="00EE0E51" w:rsidP="00217C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bookmarkStart w:id="0" w:name="_GoBack"/>
            <w:bookmarkEnd w:id="0"/>
          </w:p>
        </w:tc>
      </w:tr>
    </w:tbl>
    <w:p w:rsidR="00185AA4" w:rsidRPr="004C1B37" w:rsidRDefault="00185AA4" w:rsidP="00185AA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17CA2" w:rsidRDefault="00217CA2" w:rsidP="00185AA4">
      <w:pPr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217CA2" w:rsidRPr="00EE0E51" w:rsidRDefault="00217CA2" w:rsidP="00185AA4">
      <w:pPr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4C1B37" w:rsidRPr="00EE0E51" w:rsidRDefault="004C1B37" w:rsidP="00185AA4">
      <w:pPr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217CA2" w:rsidRDefault="00217CA2" w:rsidP="00185AA4">
      <w:pPr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185AA4" w:rsidRPr="002D1627" w:rsidRDefault="00185AA4" w:rsidP="00185AA4">
      <w:pPr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2D1627">
        <w:rPr>
          <w:rFonts w:ascii="Times New Roman" w:hAnsi="Times New Roman" w:cs="Times New Roman"/>
          <w:b/>
          <w:sz w:val="28"/>
          <w:szCs w:val="28"/>
        </w:rPr>
        <w:t>Керуючий справами</w:t>
      </w:r>
    </w:p>
    <w:p w:rsidR="00185AA4" w:rsidRPr="002D1627" w:rsidRDefault="00185AA4" w:rsidP="00185AA4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2D1627">
        <w:rPr>
          <w:rFonts w:ascii="Times New Roman" w:hAnsi="Times New Roman" w:cs="Times New Roman"/>
          <w:b/>
          <w:sz w:val="28"/>
          <w:szCs w:val="28"/>
        </w:rPr>
        <w:t>виконавчого апарату</w:t>
      </w:r>
    </w:p>
    <w:p w:rsidR="00E9653A" w:rsidRPr="00EF2B64" w:rsidRDefault="00185AA4" w:rsidP="00EF2B64">
      <w:pPr>
        <w:tabs>
          <w:tab w:val="left" w:pos="851"/>
          <w:tab w:val="left" w:pos="9356"/>
          <w:tab w:val="left" w:pos="9498"/>
          <w:tab w:val="left" w:pos="9639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1627">
        <w:rPr>
          <w:rFonts w:ascii="Times New Roman" w:hAnsi="Times New Roman" w:cs="Times New Roman"/>
          <w:b/>
          <w:sz w:val="28"/>
          <w:szCs w:val="28"/>
        </w:rPr>
        <w:t xml:space="preserve">обласної ради                                     </w:t>
      </w:r>
      <w:r w:rsidR="00217CA2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EF2B64">
        <w:rPr>
          <w:rFonts w:ascii="Times New Roman" w:hAnsi="Times New Roman" w:cs="Times New Roman"/>
          <w:b/>
          <w:sz w:val="28"/>
          <w:szCs w:val="28"/>
        </w:rPr>
        <w:t>А. МАРЧЕНКО</w:t>
      </w:r>
    </w:p>
    <w:sectPr w:rsidR="00E9653A" w:rsidRPr="00EF2B64" w:rsidSect="00217CA2">
      <w:headerReference w:type="default" r:id="rId9"/>
      <w:pgSz w:w="11906" w:h="16838"/>
      <w:pgMar w:top="1134" w:right="127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506" w:rsidRDefault="00E26506" w:rsidP="00E9653A">
      <w:pPr>
        <w:spacing w:after="0" w:line="240" w:lineRule="auto"/>
      </w:pPr>
      <w:r>
        <w:separator/>
      </w:r>
    </w:p>
  </w:endnote>
  <w:endnote w:type="continuationSeparator" w:id="0">
    <w:p w:rsidR="00E26506" w:rsidRDefault="00E26506" w:rsidP="00E9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506" w:rsidRDefault="00E26506" w:rsidP="00E9653A">
      <w:pPr>
        <w:spacing w:after="0" w:line="240" w:lineRule="auto"/>
      </w:pPr>
      <w:r>
        <w:separator/>
      </w:r>
    </w:p>
  </w:footnote>
  <w:footnote w:type="continuationSeparator" w:id="0">
    <w:p w:rsidR="00E26506" w:rsidRDefault="00E26506" w:rsidP="00E9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-6334096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5F6C" w:rsidRPr="002D1627" w:rsidRDefault="00185F6C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2D1627">
          <w:rPr>
            <w:rFonts w:ascii="Times New Roman" w:hAnsi="Times New Roman" w:cs="Times New Roman"/>
            <w:sz w:val="24"/>
          </w:rPr>
          <w:fldChar w:fldCharType="begin"/>
        </w:r>
        <w:r w:rsidRPr="002D1627">
          <w:rPr>
            <w:rFonts w:ascii="Times New Roman" w:hAnsi="Times New Roman" w:cs="Times New Roman"/>
            <w:sz w:val="24"/>
          </w:rPr>
          <w:instrText>PAGE   \* MERGEFORMAT</w:instrText>
        </w:r>
        <w:r w:rsidRPr="002D1627">
          <w:rPr>
            <w:rFonts w:ascii="Times New Roman" w:hAnsi="Times New Roman" w:cs="Times New Roman"/>
            <w:sz w:val="24"/>
          </w:rPr>
          <w:fldChar w:fldCharType="separate"/>
        </w:r>
        <w:r w:rsidR="00217CA2" w:rsidRPr="00217CA2">
          <w:rPr>
            <w:rFonts w:ascii="Times New Roman" w:hAnsi="Times New Roman" w:cs="Times New Roman"/>
            <w:noProof/>
            <w:sz w:val="24"/>
            <w:lang w:val="ru-RU"/>
          </w:rPr>
          <w:t>2</w:t>
        </w:r>
        <w:r w:rsidRPr="002D162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85F6C" w:rsidRDefault="00185F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67251"/>
    <w:multiLevelType w:val="hybridMultilevel"/>
    <w:tmpl w:val="B29CAB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02082"/>
    <w:multiLevelType w:val="hybridMultilevel"/>
    <w:tmpl w:val="8ADA38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B785E"/>
    <w:multiLevelType w:val="hybridMultilevel"/>
    <w:tmpl w:val="0874C2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FE"/>
    <w:rsid w:val="00004C04"/>
    <w:rsid w:val="000807B1"/>
    <w:rsid w:val="00085F8A"/>
    <w:rsid w:val="00185AA4"/>
    <w:rsid w:val="00185F6C"/>
    <w:rsid w:val="001B28FF"/>
    <w:rsid w:val="00214AF0"/>
    <w:rsid w:val="00217CA2"/>
    <w:rsid w:val="00225639"/>
    <w:rsid w:val="00283567"/>
    <w:rsid w:val="002D1627"/>
    <w:rsid w:val="002D676C"/>
    <w:rsid w:val="00393384"/>
    <w:rsid w:val="003A50A1"/>
    <w:rsid w:val="004575E4"/>
    <w:rsid w:val="00474C16"/>
    <w:rsid w:val="004C1B37"/>
    <w:rsid w:val="005F3F6F"/>
    <w:rsid w:val="007348CA"/>
    <w:rsid w:val="00754F37"/>
    <w:rsid w:val="00813D94"/>
    <w:rsid w:val="00872DEB"/>
    <w:rsid w:val="008766AD"/>
    <w:rsid w:val="008E64A3"/>
    <w:rsid w:val="009A0FFE"/>
    <w:rsid w:val="00A34434"/>
    <w:rsid w:val="00AF64D9"/>
    <w:rsid w:val="00B557F5"/>
    <w:rsid w:val="00B60295"/>
    <w:rsid w:val="00BE02FA"/>
    <w:rsid w:val="00BF6455"/>
    <w:rsid w:val="00CC21D5"/>
    <w:rsid w:val="00D94B67"/>
    <w:rsid w:val="00E14118"/>
    <w:rsid w:val="00E26506"/>
    <w:rsid w:val="00E41A2A"/>
    <w:rsid w:val="00E9653A"/>
    <w:rsid w:val="00EE0E51"/>
    <w:rsid w:val="00EF2B64"/>
    <w:rsid w:val="00F06DD4"/>
    <w:rsid w:val="00FD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4C1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6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653A"/>
  </w:style>
  <w:style w:type="paragraph" w:styleId="a7">
    <w:name w:val="footer"/>
    <w:basedOn w:val="a"/>
    <w:link w:val="a8"/>
    <w:uiPriority w:val="99"/>
    <w:unhideWhenUsed/>
    <w:rsid w:val="00E96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653A"/>
  </w:style>
  <w:style w:type="paragraph" w:customStyle="1" w:styleId="a9">
    <w:name w:val="Знак Знак"/>
    <w:basedOn w:val="a"/>
    <w:rsid w:val="00E9653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Normal (Web)"/>
    <w:basedOn w:val="a"/>
    <w:uiPriority w:val="99"/>
    <w:rsid w:val="00E9653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ab">
    <w:name w:val="Знак Знак"/>
    <w:basedOn w:val="a"/>
    <w:rsid w:val="00185AA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4C1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6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653A"/>
  </w:style>
  <w:style w:type="paragraph" w:styleId="a7">
    <w:name w:val="footer"/>
    <w:basedOn w:val="a"/>
    <w:link w:val="a8"/>
    <w:uiPriority w:val="99"/>
    <w:unhideWhenUsed/>
    <w:rsid w:val="00E96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653A"/>
  </w:style>
  <w:style w:type="paragraph" w:customStyle="1" w:styleId="a9">
    <w:name w:val="Знак Знак"/>
    <w:basedOn w:val="a"/>
    <w:rsid w:val="00E9653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Normal (Web)"/>
    <w:basedOn w:val="a"/>
    <w:uiPriority w:val="99"/>
    <w:rsid w:val="00E9653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ab">
    <w:name w:val="Знак Знак"/>
    <w:basedOn w:val="a"/>
    <w:rsid w:val="00185AA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CF2B0-21BF-4CDC-851E-010A113F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5</cp:revision>
  <cp:lastPrinted>2020-05-27T12:35:00Z</cp:lastPrinted>
  <dcterms:created xsi:type="dcterms:W3CDTF">2020-07-27T10:28:00Z</dcterms:created>
  <dcterms:modified xsi:type="dcterms:W3CDTF">2020-08-05T07:05:00Z</dcterms:modified>
</cp:coreProperties>
</file>