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 w:rsidP="008072EB">
      <w:pPr>
        <w:jc w:val="center"/>
        <w:rPr>
          <w:b/>
          <w:szCs w:val="28"/>
          <w:lang w:val="uk-UA"/>
        </w:rPr>
      </w:pPr>
      <w:r w:rsidRPr="008072EB">
        <w:rPr>
          <w:b/>
          <w:szCs w:val="28"/>
          <w:lang w:val="uk-UA"/>
        </w:rPr>
        <w:t xml:space="preserve">Про </w:t>
      </w:r>
      <w:r w:rsidR="00B301B4">
        <w:rPr>
          <w:b/>
          <w:szCs w:val="28"/>
          <w:lang w:val="uk-UA"/>
        </w:rPr>
        <w:t>зняття з контролю</w:t>
      </w:r>
      <w:r w:rsidR="00FB4E83">
        <w:rPr>
          <w:b/>
          <w:szCs w:val="28"/>
          <w:lang w:val="uk-UA"/>
        </w:rPr>
        <w:t xml:space="preserve"> рішення обласної ради від </w:t>
      </w:r>
      <w:r w:rsidR="001065A4">
        <w:rPr>
          <w:b/>
          <w:szCs w:val="28"/>
          <w:lang w:val="uk-UA"/>
        </w:rPr>
        <w:t>06</w:t>
      </w:r>
      <w:r w:rsidR="00FB4E83">
        <w:rPr>
          <w:b/>
          <w:szCs w:val="28"/>
          <w:lang w:val="uk-UA"/>
        </w:rPr>
        <w:t xml:space="preserve"> </w:t>
      </w:r>
      <w:r w:rsidR="001065A4">
        <w:rPr>
          <w:b/>
          <w:szCs w:val="28"/>
          <w:lang w:val="uk-UA"/>
        </w:rPr>
        <w:t>серпня</w:t>
      </w:r>
      <w:r w:rsidR="00FB4E83">
        <w:rPr>
          <w:b/>
          <w:szCs w:val="28"/>
          <w:lang w:val="uk-UA"/>
        </w:rPr>
        <w:t xml:space="preserve"> 201</w:t>
      </w:r>
      <w:r w:rsidR="001065A4">
        <w:rPr>
          <w:b/>
          <w:szCs w:val="28"/>
          <w:lang w:val="uk-UA"/>
        </w:rPr>
        <w:t>0</w:t>
      </w:r>
      <w:r w:rsidR="00FB4E83">
        <w:rPr>
          <w:b/>
          <w:szCs w:val="28"/>
          <w:lang w:val="uk-UA"/>
        </w:rPr>
        <w:t xml:space="preserve"> року № </w:t>
      </w:r>
      <w:r w:rsidR="001065A4">
        <w:rPr>
          <w:b/>
          <w:szCs w:val="28"/>
          <w:lang w:val="uk-UA"/>
        </w:rPr>
        <w:t>747</w:t>
      </w:r>
      <w:r w:rsidR="00FB4E83" w:rsidRPr="00FB4E83">
        <w:rPr>
          <w:b/>
          <w:szCs w:val="28"/>
          <w:lang w:val="uk-UA"/>
        </w:rPr>
        <w:t>-</w:t>
      </w:r>
      <w:r w:rsidR="001065A4">
        <w:rPr>
          <w:b/>
          <w:szCs w:val="28"/>
          <w:lang w:val="uk-UA"/>
        </w:rPr>
        <w:t>2</w:t>
      </w:r>
      <w:r w:rsidR="00B301B4">
        <w:rPr>
          <w:b/>
          <w:szCs w:val="28"/>
          <w:lang w:val="uk-UA"/>
        </w:rPr>
        <w:t>6</w:t>
      </w:r>
      <w:r w:rsidR="00FB4E83" w:rsidRPr="00FB4E83">
        <w:rPr>
          <w:b/>
          <w:szCs w:val="28"/>
          <w:lang w:val="uk-UA"/>
        </w:rPr>
        <w:t>/</w:t>
      </w:r>
      <w:r w:rsidR="00FB4E83">
        <w:rPr>
          <w:b/>
          <w:szCs w:val="28"/>
          <w:lang w:val="en-US"/>
        </w:rPr>
        <w:t>V</w:t>
      </w:r>
      <w:r w:rsidR="00FB4E83" w:rsidRPr="00FB4E83">
        <w:rPr>
          <w:b/>
          <w:szCs w:val="28"/>
          <w:lang w:val="uk-UA"/>
        </w:rPr>
        <w:t xml:space="preserve"> „</w:t>
      </w:r>
      <w:r w:rsidR="001065A4" w:rsidRPr="001065A4">
        <w:rPr>
          <w:rStyle w:val="a4"/>
          <w:color w:val="000000"/>
          <w:sz w:val="27"/>
          <w:szCs w:val="27"/>
          <w:lang w:val="uk-UA"/>
        </w:rPr>
        <w:t xml:space="preserve">Про </w:t>
      </w:r>
      <w:r w:rsidR="00636540">
        <w:rPr>
          <w:rStyle w:val="a4"/>
          <w:color w:val="000000"/>
          <w:sz w:val="27"/>
          <w:szCs w:val="27"/>
          <w:lang w:val="uk-UA"/>
        </w:rPr>
        <w:t>П</w:t>
      </w:r>
      <w:r w:rsidR="001065A4" w:rsidRPr="001065A4">
        <w:rPr>
          <w:rStyle w:val="a4"/>
          <w:color w:val="000000"/>
          <w:sz w:val="27"/>
          <w:szCs w:val="27"/>
          <w:lang w:val="uk-UA"/>
        </w:rPr>
        <w:t>рограму підвищення енергоефективності та зменшення споживання енергетичних ресурсів у Дніпропетровській області на 2010 – 2015 роки</w:t>
      </w:r>
      <w:r w:rsidR="00FB4E83" w:rsidRPr="00FB4E83">
        <w:rPr>
          <w:b/>
          <w:szCs w:val="28"/>
          <w:lang w:val="uk-UA"/>
        </w:rPr>
        <w:t>”</w:t>
      </w:r>
      <w:r w:rsidR="00B301B4">
        <w:rPr>
          <w:b/>
          <w:szCs w:val="28"/>
          <w:lang w:val="uk-UA"/>
        </w:rPr>
        <w:t xml:space="preserve"> (зі змінами)</w:t>
      </w:r>
      <w:r w:rsidRPr="008072EB">
        <w:rPr>
          <w:b/>
          <w:szCs w:val="28"/>
          <w:lang w:val="uk-UA"/>
        </w:rPr>
        <w:t xml:space="preserve"> </w:t>
      </w:r>
    </w:p>
    <w:p w:rsidR="008072EB" w:rsidRPr="001065A4" w:rsidRDefault="008072EB" w:rsidP="008072EB">
      <w:pPr>
        <w:rPr>
          <w:rFonts w:cs="Times New Roman"/>
          <w:b/>
          <w:szCs w:val="28"/>
          <w:lang w:val="uk-UA"/>
        </w:rPr>
      </w:pPr>
    </w:p>
    <w:p w:rsidR="008072EB" w:rsidRPr="008072EB" w:rsidRDefault="008072EB" w:rsidP="008072EB">
      <w:pPr>
        <w:pStyle w:val="a3"/>
        <w:jc w:val="both"/>
        <w:rPr>
          <w:sz w:val="28"/>
          <w:szCs w:val="28"/>
          <w:lang w:val="uk-UA"/>
        </w:rPr>
      </w:pPr>
      <w:r w:rsidRPr="008072EB">
        <w:rPr>
          <w:b/>
          <w:szCs w:val="28"/>
          <w:lang w:val="uk-UA"/>
        </w:rPr>
        <w:tab/>
      </w:r>
      <w:r w:rsidRPr="008072EB">
        <w:rPr>
          <w:sz w:val="28"/>
          <w:szCs w:val="28"/>
          <w:lang w:val="uk-UA"/>
        </w:rPr>
        <w:t xml:space="preserve">Відповідно до </w:t>
      </w:r>
      <w:r w:rsidR="00545E3D">
        <w:rPr>
          <w:sz w:val="28"/>
          <w:szCs w:val="28"/>
          <w:lang w:val="uk-UA"/>
        </w:rPr>
        <w:t>З</w:t>
      </w:r>
      <w:r w:rsidR="00487302">
        <w:rPr>
          <w:sz w:val="28"/>
          <w:szCs w:val="28"/>
          <w:lang w:val="uk-UA"/>
        </w:rPr>
        <w:t>акон</w:t>
      </w:r>
      <w:r w:rsidR="00545E3D">
        <w:rPr>
          <w:sz w:val="28"/>
          <w:szCs w:val="28"/>
          <w:lang w:val="uk-UA"/>
        </w:rPr>
        <w:t>у України</w:t>
      </w:r>
      <w:r w:rsidRPr="008072EB">
        <w:rPr>
          <w:sz w:val="28"/>
          <w:szCs w:val="28"/>
          <w:lang w:val="uk-UA"/>
        </w:rPr>
        <w:t xml:space="preserve"> „Про місцеве самоврядування в Україні”, ураховуючи подання облдержадміністрації, висновки </w:t>
      </w:r>
      <w:r w:rsidR="00636540">
        <w:rPr>
          <w:sz w:val="28"/>
          <w:szCs w:val="28"/>
          <w:lang w:val="uk-UA"/>
        </w:rPr>
        <w:t>й</w:t>
      </w:r>
      <w:r w:rsidR="00976832">
        <w:rPr>
          <w:sz w:val="28"/>
          <w:szCs w:val="28"/>
          <w:lang w:val="uk-UA"/>
        </w:rPr>
        <w:t xml:space="preserve"> рекомендації </w:t>
      </w:r>
      <w:r w:rsidRPr="008072EB">
        <w:rPr>
          <w:sz w:val="28"/>
          <w:szCs w:val="28"/>
          <w:lang w:val="uk-UA"/>
        </w:rPr>
        <w:t xml:space="preserve">постійної комісії обласної ради з питань екології та енергозбереження, обласна рада </w:t>
      </w:r>
      <w:r w:rsidRPr="008072EB">
        <w:rPr>
          <w:rStyle w:val="a4"/>
          <w:sz w:val="28"/>
          <w:szCs w:val="28"/>
          <w:lang w:val="uk-UA"/>
        </w:rPr>
        <w:t>в и р і ш и л а</w:t>
      </w:r>
      <w:r w:rsidRPr="00487302">
        <w:rPr>
          <w:b/>
          <w:sz w:val="28"/>
          <w:szCs w:val="28"/>
          <w:lang w:val="uk-UA"/>
        </w:rPr>
        <w:t>:</w:t>
      </w:r>
    </w:p>
    <w:p w:rsidR="00545E3D" w:rsidRDefault="00545E3D" w:rsidP="00545E3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Зняти з контролю рішення обласної ради від </w:t>
      </w:r>
      <w:r w:rsidR="001065A4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 xml:space="preserve"> </w:t>
      </w:r>
      <w:r w:rsidR="001065A4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201</w:t>
      </w:r>
      <w:r w:rsidR="001065A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року № </w:t>
      </w:r>
      <w:r w:rsidR="001065A4">
        <w:rPr>
          <w:sz w:val="28"/>
          <w:szCs w:val="28"/>
          <w:lang w:val="uk-UA"/>
        </w:rPr>
        <w:t>747</w:t>
      </w:r>
      <w:r>
        <w:rPr>
          <w:sz w:val="28"/>
          <w:szCs w:val="28"/>
          <w:lang w:val="uk-UA"/>
        </w:rPr>
        <w:t>-</w:t>
      </w:r>
      <w:r w:rsidR="001065A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„Про </w:t>
      </w:r>
      <w:r w:rsidR="00636540">
        <w:rPr>
          <w:rStyle w:val="a4"/>
          <w:b w:val="0"/>
          <w:color w:val="000000"/>
          <w:sz w:val="27"/>
          <w:szCs w:val="27"/>
          <w:lang w:val="uk-UA"/>
        </w:rPr>
        <w:t>П</w:t>
      </w:r>
      <w:r w:rsidR="001065A4" w:rsidRPr="001065A4">
        <w:rPr>
          <w:rStyle w:val="a4"/>
          <w:b w:val="0"/>
          <w:color w:val="000000"/>
          <w:sz w:val="27"/>
          <w:szCs w:val="27"/>
          <w:lang w:val="uk-UA"/>
        </w:rPr>
        <w:t>рограму підвищення енергоефективності та зменшення споживання енергетичних ресурсів у Дніпропетровській області на 2010 – 2015 роки</w:t>
      </w:r>
      <w:r w:rsidR="001C4DFA" w:rsidRPr="001065A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="00C1737F" w:rsidRPr="00A854F0">
        <w:rPr>
          <w:sz w:val="28"/>
          <w:szCs w:val="28"/>
          <w:lang w:val="uk-UA"/>
        </w:rPr>
        <w:t>(зі змінами</w:t>
      </w:r>
      <w:r w:rsidR="00AE2664" w:rsidRPr="001065A4">
        <w:rPr>
          <w:sz w:val="28"/>
          <w:szCs w:val="28"/>
          <w:lang w:val="uk-UA"/>
        </w:rPr>
        <w:t>)</w:t>
      </w:r>
      <w:r w:rsidR="00AE2664">
        <w:rPr>
          <w:sz w:val="28"/>
          <w:szCs w:val="28"/>
          <w:lang w:val="uk-UA"/>
        </w:rPr>
        <w:t xml:space="preserve">, далі – </w:t>
      </w:r>
      <w:r w:rsidR="00636540">
        <w:rPr>
          <w:sz w:val="28"/>
          <w:szCs w:val="28"/>
          <w:lang w:val="uk-UA"/>
        </w:rPr>
        <w:t>П</w:t>
      </w:r>
      <w:r w:rsidR="00C1737F" w:rsidRPr="00A854F0">
        <w:rPr>
          <w:sz w:val="28"/>
          <w:szCs w:val="28"/>
          <w:lang w:val="uk-UA"/>
        </w:rPr>
        <w:t>рограма</w:t>
      </w:r>
      <w:r>
        <w:rPr>
          <w:sz w:val="28"/>
          <w:szCs w:val="28"/>
          <w:lang w:val="uk-UA"/>
        </w:rPr>
        <w:t>.</w:t>
      </w:r>
    </w:p>
    <w:p w:rsidR="00CE50B1" w:rsidRDefault="00CE50B1" w:rsidP="00CE50B1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545E3D" w:rsidRDefault="00545E3D" w:rsidP="0048730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Взяти до відома </w:t>
      </w:r>
      <w:r w:rsidRPr="00A854F0">
        <w:rPr>
          <w:sz w:val="28"/>
          <w:szCs w:val="28"/>
          <w:lang w:val="uk-UA"/>
        </w:rPr>
        <w:t xml:space="preserve">заключний звіт про виконання </w:t>
      </w:r>
      <w:r w:rsidR="00636540">
        <w:rPr>
          <w:sz w:val="28"/>
          <w:szCs w:val="28"/>
          <w:lang w:val="uk-UA"/>
        </w:rPr>
        <w:t>П</w:t>
      </w:r>
      <w:r w:rsidR="00BF2178">
        <w:rPr>
          <w:sz w:val="28"/>
          <w:szCs w:val="28"/>
          <w:lang w:val="uk-UA"/>
        </w:rPr>
        <w:t>рограми (додається)</w:t>
      </w:r>
      <w:r w:rsidR="00C1737F" w:rsidRPr="00C1737F">
        <w:rPr>
          <w:sz w:val="28"/>
          <w:szCs w:val="28"/>
          <w:lang w:val="uk-UA"/>
        </w:rPr>
        <w:t>.</w:t>
      </w:r>
    </w:p>
    <w:p w:rsidR="00545E3D" w:rsidRDefault="00545E3D" w:rsidP="00545E3D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8072EB" w:rsidRPr="00976832" w:rsidRDefault="00976832" w:rsidP="008072E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76832">
        <w:rPr>
          <w:sz w:val="28"/>
          <w:szCs w:val="28"/>
          <w:lang w:val="uk-UA"/>
        </w:rPr>
        <w:t>Координацію роботи щодо виконання цього рішення покласти</w:t>
      </w:r>
      <w:r w:rsidRPr="00976832">
        <w:rPr>
          <w:color w:val="000000"/>
          <w:sz w:val="28"/>
          <w:szCs w:val="28"/>
          <w:lang w:val="uk-UA"/>
        </w:rPr>
        <w:t xml:space="preserve"> на </w:t>
      </w:r>
      <w:r w:rsidR="001065A4">
        <w:rPr>
          <w:sz w:val="28"/>
          <w:szCs w:val="28"/>
          <w:lang w:val="uk-UA"/>
        </w:rPr>
        <w:t xml:space="preserve">управління паливно-енергетичного комплексу та енергозбереження </w:t>
      </w:r>
      <w:r w:rsidRPr="00976832">
        <w:rPr>
          <w:sz w:val="28"/>
          <w:szCs w:val="28"/>
          <w:lang w:val="uk-UA"/>
        </w:rPr>
        <w:t>облдержадміністрації, контроль − на постійну комісію обласної ради з питань екології та енергозбереження.</w:t>
      </w:r>
    </w:p>
    <w:p w:rsidR="008072EB" w:rsidRPr="008072EB" w:rsidRDefault="008072EB" w:rsidP="008072EB">
      <w:pPr>
        <w:tabs>
          <w:tab w:val="left" w:pos="993"/>
        </w:tabs>
        <w:ind w:firstLine="709"/>
        <w:rPr>
          <w:szCs w:val="28"/>
          <w:lang w:val="uk-UA"/>
        </w:rPr>
      </w:pPr>
    </w:p>
    <w:p w:rsidR="008072EB" w:rsidRDefault="008072EB" w:rsidP="008072EB">
      <w:pPr>
        <w:rPr>
          <w:b/>
          <w:szCs w:val="28"/>
          <w:lang w:val="en-US"/>
        </w:rPr>
      </w:pPr>
      <w:r w:rsidRPr="008072EB">
        <w:rPr>
          <w:b/>
          <w:szCs w:val="28"/>
          <w:lang w:val="uk-UA"/>
        </w:rPr>
        <w:t>Голова обласної ради</w:t>
      </w:r>
      <w:r w:rsidR="00976832">
        <w:rPr>
          <w:b/>
          <w:szCs w:val="28"/>
          <w:lang w:val="uk-UA"/>
        </w:rPr>
        <w:t xml:space="preserve"> </w:t>
      </w:r>
      <w:r w:rsidR="00976832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ab/>
        <w:t xml:space="preserve">   </w:t>
      </w:r>
      <w:r w:rsidRPr="008072EB">
        <w:rPr>
          <w:b/>
          <w:szCs w:val="28"/>
          <w:lang w:val="uk-UA"/>
        </w:rPr>
        <w:tab/>
      </w:r>
      <w:r w:rsidRPr="008072EB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 xml:space="preserve">    </w:t>
      </w:r>
      <w:r w:rsidRPr="008072EB">
        <w:rPr>
          <w:b/>
          <w:szCs w:val="28"/>
          <w:lang w:val="uk-UA"/>
        </w:rPr>
        <w:t xml:space="preserve"> </w:t>
      </w:r>
      <w:r w:rsidR="00810D08">
        <w:rPr>
          <w:b/>
          <w:szCs w:val="28"/>
          <w:lang w:val="uk-UA"/>
        </w:rPr>
        <w:t xml:space="preserve">    С</w:t>
      </w:r>
      <w:r w:rsidRPr="008072EB">
        <w:rPr>
          <w:b/>
          <w:szCs w:val="28"/>
          <w:lang w:val="uk-UA"/>
        </w:rPr>
        <w:t xml:space="preserve">. </w:t>
      </w:r>
      <w:r w:rsidR="00810D08">
        <w:rPr>
          <w:b/>
          <w:szCs w:val="28"/>
          <w:lang w:val="uk-UA"/>
        </w:rPr>
        <w:t>ОЛІЙНИК</w:t>
      </w:r>
    </w:p>
    <w:p w:rsidR="00311D34" w:rsidRPr="00311D34" w:rsidRDefault="00311D34" w:rsidP="00311D34">
      <w:pPr>
        <w:numPr>
          <w:ilvl w:val="0"/>
          <w:numId w:val="2"/>
        </w:numPr>
        <w:tabs>
          <w:tab w:val="num" w:pos="0"/>
        </w:tabs>
        <w:suppressAutoHyphens/>
        <w:autoSpaceDN w:val="0"/>
      </w:pPr>
    </w:p>
    <w:p w:rsidR="00311D34" w:rsidRDefault="00311D34" w:rsidP="00311D34">
      <w:pPr>
        <w:numPr>
          <w:ilvl w:val="0"/>
          <w:numId w:val="2"/>
        </w:numPr>
        <w:tabs>
          <w:tab w:val="num" w:pos="0"/>
        </w:tabs>
        <w:suppressAutoHyphens/>
        <w:autoSpaceDN w:val="0"/>
      </w:pPr>
      <w:r>
        <w:t xml:space="preserve">м. </w:t>
      </w:r>
      <w:proofErr w:type="spellStart"/>
      <w:r>
        <w:t>Дніпро</w:t>
      </w:r>
      <w:proofErr w:type="spellEnd"/>
    </w:p>
    <w:p w:rsidR="00311D34" w:rsidRDefault="00311D34" w:rsidP="00311D34">
      <w:pPr>
        <w:numPr>
          <w:ilvl w:val="0"/>
          <w:numId w:val="2"/>
        </w:numPr>
        <w:tabs>
          <w:tab w:val="num" w:pos="0"/>
        </w:tabs>
        <w:suppressAutoHyphens/>
        <w:autoSpaceDN w:val="0"/>
      </w:pPr>
      <w:r>
        <w:t>№ 65</w:t>
      </w:r>
      <w:r>
        <w:rPr>
          <w:lang w:val="en-US"/>
        </w:rPr>
        <w:t>4</w:t>
      </w:r>
      <w:r>
        <w:t>-25/VIІ</w:t>
      </w:r>
    </w:p>
    <w:p w:rsidR="00311D34" w:rsidRDefault="00311D34" w:rsidP="00311D34">
      <w:pPr>
        <w:ind w:right="424"/>
        <w:rPr>
          <w:b/>
        </w:rPr>
      </w:pPr>
      <w:r>
        <w:t xml:space="preserve">09.10.2020 </w:t>
      </w:r>
      <w:proofErr w:type="gramStart"/>
      <w:r>
        <w:t>р</w:t>
      </w:r>
      <w:bookmarkStart w:id="0" w:name="_GoBack"/>
      <w:bookmarkEnd w:id="0"/>
      <w:proofErr w:type="gramEnd"/>
    </w:p>
    <w:p w:rsidR="00311D34" w:rsidRPr="00311D34" w:rsidRDefault="00311D34" w:rsidP="008072EB">
      <w:pPr>
        <w:rPr>
          <w:b/>
          <w:szCs w:val="28"/>
          <w:lang w:val="en-US"/>
        </w:rPr>
      </w:pPr>
    </w:p>
    <w:sectPr w:rsidR="00311D34" w:rsidRPr="00311D34" w:rsidSect="00193974">
      <w:headerReference w:type="default" r:id="rId9"/>
      <w:headerReference w:type="first" r:id="rId10"/>
      <w:pgSz w:w="11906" w:h="16838"/>
      <w:pgMar w:top="1134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B8" w:rsidRDefault="00CC41B8" w:rsidP="00BF2178">
      <w:r>
        <w:separator/>
      </w:r>
    </w:p>
  </w:endnote>
  <w:endnote w:type="continuationSeparator" w:id="0">
    <w:p w:rsidR="00CC41B8" w:rsidRDefault="00CC41B8" w:rsidP="00BF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B8" w:rsidRDefault="00CC41B8" w:rsidP="00BF2178">
      <w:r>
        <w:separator/>
      </w:r>
    </w:p>
  </w:footnote>
  <w:footnote w:type="continuationSeparator" w:id="0">
    <w:p w:rsidR="00CC41B8" w:rsidRDefault="00CC41B8" w:rsidP="00BF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262381"/>
      <w:docPartObj>
        <w:docPartGallery w:val="Page Numbers (Top of Page)"/>
        <w:docPartUnique/>
      </w:docPartObj>
    </w:sdtPr>
    <w:sdtEndPr/>
    <w:sdtContent>
      <w:p w:rsidR="00BF2178" w:rsidRPr="00193974" w:rsidRDefault="00BF2178" w:rsidP="001939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D3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74" w:rsidRPr="00193974" w:rsidRDefault="00193974" w:rsidP="0019397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E855C3"/>
    <w:multiLevelType w:val="hybridMultilevel"/>
    <w:tmpl w:val="288E5E30"/>
    <w:lvl w:ilvl="0" w:tplc="F550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EB"/>
    <w:rsid w:val="000C5C25"/>
    <w:rsid w:val="001065A4"/>
    <w:rsid w:val="00193974"/>
    <w:rsid w:val="001C4DFA"/>
    <w:rsid w:val="00241D76"/>
    <w:rsid w:val="002A6801"/>
    <w:rsid w:val="00304756"/>
    <w:rsid w:val="00311D34"/>
    <w:rsid w:val="00487302"/>
    <w:rsid w:val="00545E3D"/>
    <w:rsid w:val="00553CAA"/>
    <w:rsid w:val="005B6089"/>
    <w:rsid w:val="00636540"/>
    <w:rsid w:val="007E4BE8"/>
    <w:rsid w:val="008072EB"/>
    <w:rsid w:val="00810D08"/>
    <w:rsid w:val="008F545F"/>
    <w:rsid w:val="00963DC8"/>
    <w:rsid w:val="00976832"/>
    <w:rsid w:val="009924D3"/>
    <w:rsid w:val="00A9078F"/>
    <w:rsid w:val="00AE2664"/>
    <w:rsid w:val="00B301B4"/>
    <w:rsid w:val="00B533B3"/>
    <w:rsid w:val="00BF2178"/>
    <w:rsid w:val="00C1737F"/>
    <w:rsid w:val="00C7264C"/>
    <w:rsid w:val="00CA0DAB"/>
    <w:rsid w:val="00CC31DC"/>
    <w:rsid w:val="00CC41B8"/>
    <w:rsid w:val="00CC546A"/>
    <w:rsid w:val="00CE50B1"/>
    <w:rsid w:val="00DA0F99"/>
    <w:rsid w:val="00F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311D34"/>
    <w:pPr>
      <w:keepNext/>
      <w:numPr>
        <w:ilvl w:val="4"/>
        <w:numId w:val="2"/>
      </w:numPr>
      <w:suppressAutoHyphens/>
      <w:jc w:val="both"/>
      <w:outlineLvl w:val="4"/>
    </w:pPr>
    <w:rPr>
      <w:rFonts w:ascii="Bookman Old Style" w:eastAsia="Times New Roman" w:hAnsi="Bookman Old Style" w:cs="Bookman Old Style"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2EB"/>
    <w:rPr>
      <w:b/>
      <w:bCs/>
    </w:rPr>
  </w:style>
  <w:style w:type="paragraph" w:styleId="a5">
    <w:name w:val="List Paragraph"/>
    <w:basedOn w:val="a"/>
    <w:uiPriority w:val="34"/>
    <w:qFormat/>
    <w:rsid w:val="00545E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2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2178"/>
  </w:style>
  <w:style w:type="paragraph" w:styleId="a8">
    <w:name w:val="footer"/>
    <w:basedOn w:val="a"/>
    <w:link w:val="a9"/>
    <w:uiPriority w:val="99"/>
    <w:unhideWhenUsed/>
    <w:rsid w:val="00BF2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2178"/>
  </w:style>
  <w:style w:type="character" w:customStyle="1" w:styleId="50">
    <w:name w:val="Заголовок 5 Знак"/>
    <w:basedOn w:val="a0"/>
    <w:link w:val="5"/>
    <w:semiHidden/>
    <w:rsid w:val="00311D34"/>
    <w:rPr>
      <w:rFonts w:ascii="Bookman Old Style" w:eastAsia="Times New Roman" w:hAnsi="Bookman Old Style" w:cs="Bookman Old Style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311D34"/>
    <w:pPr>
      <w:keepNext/>
      <w:numPr>
        <w:ilvl w:val="4"/>
        <w:numId w:val="2"/>
      </w:numPr>
      <w:suppressAutoHyphens/>
      <w:jc w:val="both"/>
      <w:outlineLvl w:val="4"/>
    </w:pPr>
    <w:rPr>
      <w:rFonts w:ascii="Bookman Old Style" w:eastAsia="Times New Roman" w:hAnsi="Bookman Old Style" w:cs="Bookman Old Style"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2EB"/>
    <w:rPr>
      <w:b/>
      <w:bCs/>
    </w:rPr>
  </w:style>
  <w:style w:type="paragraph" w:styleId="a5">
    <w:name w:val="List Paragraph"/>
    <w:basedOn w:val="a"/>
    <w:uiPriority w:val="34"/>
    <w:qFormat/>
    <w:rsid w:val="00545E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2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2178"/>
  </w:style>
  <w:style w:type="paragraph" w:styleId="a8">
    <w:name w:val="footer"/>
    <w:basedOn w:val="a"/>
    <w:link w:val="a9"/>
    <w:uiPriority w:val="99"/>
    <w:unhideWhenUsed/>
    <w:rsid w:val="00BF2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2178"/>
  </w:style>
  <w:style w:type="character" w:customStyle="1" w:styleId="50">
    <w:name w:val="Заголовок 5 Знак"/>
    <w:basedOn w:val="a0"/>
    <w:link w:val="5"/>
    <w:semiHidden/>
    <w:rsid w:val="00311D34"/>
    <w:rPr>
      <w:rFonts w:ascii="Bookman Old Style" w:eastAsia="Times New Roman" w:hAnsi="Bookman Old Style" w:cs="Bookman Old Style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34B6-F0DC-42F7-AC1A-75C39DF5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2020-09-11T06:44:00Z</cp:lastPrinted>
  <dcterms:created xsi:type="dcterms:W3CDTF">2020-08-31T08:33:00Z</dcterms:created>
  <dcterms:modified xsi:type="dcterms:W3CDTF">2020-10-15T14:33:00Z</dcterms:modified>
</cp:coreProperties>
</file>